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A8042" w14:textId="39D4B568" w:rsidR="003F3112" w:rsidRDefault="00633BE1">
      <w:bookmarkStart w:id="0" w:name="_GoBack"/>
      <w:bookmarkEnd w:id="0"/>
      <w:r>
        <w:t>The Mayor and Board of Commissioners of the Town of Englewood met in regular session on Monday May 12, 2014 at 6:00 PM in the community center meeting room.</w:t>
      </w:r>
    </w:p>
    <w:p w14:paraId="2326B6F3" w14:textId="77777777" w:rsidR="00633BE1" w:rsidRDefault="00633BE1"/>
    <w:p w14:paraId="468402AE" w14:textId="04A60497" w:rsidR="00633BE1" w:rsidRPr="00633BE1" w:rsidRDefault="00633BE1">
      <w:pPr>
        <w:rPr>
          <w:b/>
          <w:u w:val="single"/>
        </w:rPr>
      </w:pPr>
      <w:r>
        <w:rPr>
          <w:b/>
          <w:u w:val="single"/>
        </w:rPr>
        <w:t>CALL TO ORDER</w:t>
      </w:r>
    </w:p>
    <w:p w14:paraId="0A88B6AD" w14:textId="3FD865BB" w:rsidR="00633BE1" w:rsidRDefault="00633BE1">
      <w:r>
        <w:t xml:space="preserve">Mayor </w:t>
      </w:r>
      <w:r w:rsidR="005F1678">
        <w:t xml:space="preserve">Tony </w:t>
      </w:r>
      <w:r>
        <w:t>Hawn called the meeting to order.</w:t>
      </w:r>
    </w:p>
    <w:p w14:paraId="16B2F88D" w14:textId="26BAC089" w:rsidR="00633BE1" w:rsidRDefault="00633BE1">
      <w:pPr>
        <w:rPr>
          <w:b/>
          <w:u w:val="single"/>
        </w:rPr>
      </w:pPr>
      <w:r>
        <w:rPr>
          <w:b/>
          <w:u w:val="single"/>
        </w:rPr>
        <w:t>ROLL CALL</w:t>
      </w:r>
    </w:p>
    <w:p w14:paraId="17D6CE73" w14:textId="76F17FA3" w:rsidR="00633BE1" w:rsidRDefault="00633BE1">
      <w:r>
        <w:t>City Recorder Sondra Denton gave roll call with commissioners Wes Atwe</w:t>
      </w:r>
      <w:r w:rsidR="00D12C8D">
        <w:t xml:space="preserve">ll, Jerry Shirk </w:t>
      </w:r>
      <w:r>
        <w:t>and Alan Phillips present. Town Manager Jamie Moses and Police Chief Gary Miller were present at the meeting.</w:t>
      </w:r>
      <w:r w:rsidR="00657280">
        <w:t xml:space="preserve"> </w:t>
      </w:r>
      <w:r w:rsidR="00657280">
        <w:rPr>
          <w:i/>
        </w:rPr>
        <w:t>Jeanne Nichols was not present at the meeting.</w:t>
      </w:r>
    </w:p>
    <w:p w14:paraId="2438D737" w14:textId="487F6CC8" w:rsidR="00633BE1" w:rsidRDefault="00633BE1">
      <w:pPr>
        <w:rPr>
          <w:b/>
          <w:u w:val="single"/>
        </w:rPr>
      </w:pPr>
      <w:r>
        <w:rPr>
          <w:b/>
          <w:u w:val="single"/>
        </w:rPr>
        <w:t>COMMUNICATIONS FROM THE MAYOR</w:t>
      </w:r>
    </w:p>
    <w:p w14:paraId="6BC387EE" w14:textId="77E0E5E2" w:rsidR="005F1678" w:rsidRDefault="00657280">
      <w:pPr>
        <w:rPr>
          <w:b/>
          <w:u w:val="single"/>
        </w:rPr>
      </w:pPr>
      <w:r>
        <w:t>There were no communications from the Mayor.</w:t>
      </w:r>
    </w:p>
    <w:p w14:paraId="388B065A" w14:textId="7A771866" w:rsidR="00633BE1" w:rsidRDefault="00633BE1">
      <w:pPr>
        <w:rPr>
          <w:b/>
          <w:u w:val="single"/>
        </w:rPr>
      </w:pPr>
      <w:r>
        <w:rPr>
          <w:b/>
          <w:u w:val="single"/>
        </w:rPr>
        <w:t>COMMISSIONER REPORTS</w:t>
      </w:r>
    </w:p>
    <w:p w14:paraId="583B6AA5" w14:textId="0E725606" w:rsidR="00633BE1" w:rsidRDefault="00657280">
      <w:pPr>
        <w:rPr>
          <w:b/>
          <w:u w:val="single"/>
        </w:rPr>
      </w:pPr>
      <w:r>
        <w:t>There were no commissioner reports.</w:t>
      </w:r>
    </w:p>
    <w:p w14:paraId="1F0142F4" w14:textId="77777777" w:rsidR="00657280" w:rsidRDefault="00657280">
      <w:pPr>
        <w:rPr>
          <w:b/>
          <w:u w:val="single"/>
        </w:rPr>
      </w:pPr>
    </w:p>
    <w:p w14:paraId="30D17517" w14:textId="4328FBD6" w:rsidR="00633BE1" w:rsidRDefault="00633BE1" w:rsidP="00633BE1">
      <w:pPr>
        <w:jc w:val="center"/>
        <w:rPr>
          <w:b/>
          <w:u w:val="single"/>
        </w:rPr>
      </w:pPr>
      <w:r>
        <w:rPr>
          <w:b/>
          <w:u w:val="single"/>
        </w:rPr>
        <w:t>NEW BUSINESS:</w:t>
      </w:r>
    </w:p>
    <w:p w14:paraId="7C4A22E1" w14:textId="099A7B50" w:rsidR="00633BE1" w:rsidRDefault="00633BE1" w:rsidP="00633BE1">
      <w:pPr>
        <w:rPr>
          <w:b/>
          <w:u w:val="single"/>
        </w:rPr>
      </w:pPr>
      <w:r>
        <w:rPr>
          <w:b/>
          <w:u w:val="single"/>
        </w:rPr>
        <w:t>ORDINANCE # 06-09-14-83; AN ORDINANCE TO ADOPT BUDGET AMENDMENTS FOR THE 2013-2014 FISCAL YEAR</w:t>
      </w:r>
    </w:p>
    <w:p w14:paraId="288573B8" w14:textId="6D56B077" w:rsidR="00633BE1" w:rsidRDefault="00D12C8D" w:rsidP="00633BE1">
      <w:pPr>
        <w:rPr>
          <w:b/>
          <w:u w:val="single"/>
        </w:rPr>
      </w:pPr>
      <w:r w:rsidRPr="00657280">
        <w:rPr>
          <w:b/>
        </w:rPr>
        <w:t xml:space="preserve">Motion </w:t>
      </w:r>
      <w:r w:rsidR="00657280">
        <w:t>was made by Phillips, seconded by S</w:t>
      </w:r>
      <w:r>
        <w:t>hirk</w:t>
      </w:r>
      <w:r w:rsidR="00657280">
        <w:t xml:space="preserve"> to pass on First Reading Ordinance # 06-09-14-83; an ordinance to amend the 2013-2014 Fiscal Year budget. All Ayes</w:t>
      </w:r>
      <w:r w:rsidR="00507860">
        <w:t xml:space="preserve"> (</w:t>
      </w:r>
      <w:r w:rsidR="00657280">
        <w:t xml:space="preserve">A copy of the ordinance can be found on the website at </w:t>
      </w:r>
      <w:hyperlink r:id="rId5" w:history="1">
        <w:r w:rsidR="00657280" w:rsidRPr="006D68A4">
          <w:rPr>
            <w:rStyle w:val="Hyperlink"/>
          </w:rPr>
          <w:t>www.townofenglewood.com</w:t>
        </w:r>
      </w:hyperlink>
      <w:r w:rsidR="00657280">
        <w:t xml:space="preserve"> or a hard copy can be obtained at City Hall.)</w:t>
      </w:r>
    </w:p>
    <w:p w14:paraId="2BDFC9BD" w14:textId="76E8FE9B" w:rsidR="00633BE1" w:rsidRDefault="00633BE1" w:rsidP="00633BE1">
      <w:pPr>
        <w:rPr>
          <w:b/>
          <w:u w:val="single"/>
        </w:rPr>
      </w:pPr>
      <w:r>
        <w:rPr>
          <w:b/>
          <w:u w:val="single"/>
        </w:rPr>
        <w:t>ORDINANCE # 06-09-14-84; AN ORDINANCE ADOPTING THE 2014-2015 FISCAL YEAR BUDGET AND TAX RATE</w:t>
      </w:r>
    </w:p>
    <w:p w14:paraId="06794F6F" w14:textId="1FDBDC81" w:rsidR="00633BE1" w:rsidRDefault="00D12C8D" w:rsidP="00633BE1">
      <w:pPr>
        <w:rPr>
          <w:b/>
          <w:u w:val="single"/>
        </w:rPr>
      </w:pPr>
      <w:r w:rsidRPr="00657280">
        <w:rPr>
          <w:b/>
        </w:rPr>
        <w:t>Motion</w:t>
      </w:r>
      <w:r w:rsidR="00452CD5">
        <w:rPr>
          <w:b/>
        </w:rPr>
        <w:t xml:space="preserve"> </w:t>
      </w:r>
      <w:r>
        <w:t>was made Phillip</w:t>
      </w:r>
      <w:r w:rsidR="00657280">
        <w:t>s, seconded by</w:t>
      </w:r>
      <w:r>
        <w:t xml:space="preserve"> Shirk</w:t>
      </w:r>
      <w:r w:rsidR="00657280">
        <w:t xml:space="preserve"> to pass on First Reading Ordinance # 06-09-14-84; an ordinance adopting the 2014-2015 Fiscal Year Budget and Tax Rate. All Ayes. (A copy of the ordinance can be found on the website at </w:t>
      </w:r>
      <w:hyperlink r:id="rId6" w:history="1">
        <w:r w:rsidR="00657280" w:rsidRPr="006D68A4">
          <w:rPr>
            <w:rStyle w:val="Hyperlink"/>
          </w:rPr>
          <w:t>www.townofenglewood.com</w:t>
        </w:r>
      </w:hyperlink>
      <w:r w:rsidR="00657280">
        <w:t xml:space="preserve"> or a hard copy can be obtained at City Hall.)</w:t>
      </w:r>
    </w:p>
    <w:p w14:paraId="38780DFF" w14:textId="4DFB5A37" w:rsidR="00633BE1" w:rsidRDefault="00633BE1" w:rsidP="00633BE1">
      <w:pPr>
        <w:rPr>
          <w:b/>
          <w:u w:val="single"/>
        </w:rPr>
      </w:pPr>
      <w:r>
        <w:rPr>
          <w:b/>
          <w:u w:val="single"/>
        </w:rPr>
        <w:t>SET SWIMMING POOL RATES AND SCHEDULE</w:t>
      </w:r>
    </w:p>
    <w:p w14:paraId="1332D0D8" w14:textId="485CED59" w:rsidR="00633BE1" w:rsidRDefault="00D12C8D" w:rsidP="00633BE1">
      <w:pPr>
        <w:rPr>
          <w:b/>
          <w:u w:val="single"/>
        </w:rPr>
      </w:pPr>
      <w:r>
        <w:t>Discussion was made concerning the sw</w:t>
      </w:r>
      <w:r w:rsidR="00657280">
        <w:t>imming pool rates and schedule at which t</w:t>
      </w:r>
      <w:r w:rsidR="00452CD5">
        <w:t>ime a motion was made by Phillips</w:t>
      </w:r>
      <w:r w:rsidR="00657280">
        <w:t>, seconded by S</w:t>
      </w:r>
      <w:r>
        <w:t>hirk</w:t>
      </w:r>
      <w:r w:rsidR="00657280">
        <w:t xml:space="preserve"> to increase the daily </w:t>
      </w:r>
      <w:r w:rsidR="00452CD5">
        <w:t>gate passes to $3.00 and close</w:t>
      </w:r>
      <w:r w:rsidR="00657280">
        <w:t xml:space="preserve"> on Sundays. All Ayes</w:t>
      </w:r>
    </w:p>
    <w:p w14:paraId="17164FAD" w14:textId="26A8896F" w:rsidR="00633BE1" w:rsidRDefault="00633BE1" w:rsidP="00633BE1">
      <w:pPr>
        <w:rPr>
          <w:b/>
          <w:u w:val="single"/>
        </w:rPr>
      </w:pPr>
      <w:r>
        <w:rPr>
          <w:b/>
          <w:u w:val="single"/>
        </w:rPr>
        <w:t>SOLICITATION FOR CONTRACTING OUT THE MOWING</w:t>
      </w:r>
    </w:p>
    <w:p w14:paraId="1F82A146" w14:textId="5A1E5475" w:rsidR="00633BE1" w:rsidRDefault="00657280" w:rsidP="00633BE1">
      <w:pPr>
        <w:rPr>
          <w:b/>
          <w:u w:val="single"/>
        </w:rPr>
      </w:pPr>
      <w:r>
        <w:t xml:space="preserve">Discussion was then made concerning the need for a mowing contract. </w:t>
      </w:r>
      <w:r w:rsidRPr="00507860">
        <w:rPr>
          <w:b/>
        </w:rPr>
        <w:t>Motion</w:t>
      </w:r>
      <w:r>
        <w:t xml:space="preserve"> was then mad</w:t>
      </w:r>
      <w:r w:rsidR="005E26A4">
        <w:t>e by Phillips, seconded by Atwell</w:t>
      </w:r>
      <w:r>
        <w:t xml:space="preserve"> to run an ad soliciting bids </w:t>
      </w:r>
      <w:r w:rsidR="005E26A4">
        <w:t xml:space="preserve">for mowing contractors. Atwell then suggested calling </w:t>
      </w:r>
      <w:r w:rsidR="00D12C8D">
        <w:t>Etowah rega</w:t>
      </w:r>
      <w:r w:rsidR="005E26A4">
        <w:t xml:space="preserve">rding their mowing contract.  </w:t>
      </w:r>
    </w:p>
    <w:p w14:paraId="7171B3BF" w14:textId="64718752" w:rsidR="00633BE1" w:rsidRDefault="00633BE1" w:rsidP="00633BE1">
      <w:pPr>
        <w:rPr>
          <w:b/>
          <w:u w:val="single"/>
        </w:rPr>
      </w:pPr>
      <w:r>
        <w:rPr>
          <w:b/>
          <w:u w:val="single"/>
        </w:rPr>
        <w:lastRenderedPageBreak/>
        <w:t>FINA</w:t>
      </w:r>
      <w:r w:rsidR="002B5AD9">
        <w:rPr>
          <w:b/>
          <w:u w:val="single"/>
        </w:rPr>
        <w:t>N</w:t>
      </w:r>
      <w:r>
        <w:rPr>
          <w:b/>
          <w:u w:val="single"/>
        </w:rPr>
        <w:t>CIAL REPORT FOR APRIL 2014</w:t>
      </w:r>
    </w:p>
    <w:p w14:paraId="3209A4DE" w14:textId="3EF31537" w:rsidR="00633BE1" w:rsidRDefault="00D12C8D" w:rsidP="00633BE1">
      <w:pPr>
        <w:rPr>
          <w:b/>
          <w:u w:val="single"/>
        </w:rPr>
      </w:pPr>
      <w:r>
        <w:t>Moses discussed the April 2014 Finan</w:t>
      </w:r>
      <w:r w:rsidR="00170E48">
        <w:t>cial Report. Phillips said to for the manager to get an</w:t>
      </w:r>
      <w:r>
        <w:t xml:space="preserve"> idea on a rate structure to look at the possibility of an availability fee to compensate for the depreciation</w:t>
      </w:r>
      <w:r w:rsidR="00170E48">
        <w:t xml:space="preserve"> in the Water Fund</w:t>
      </w:r>
      <w:r>
        <w:t>. McGill and Associates called and said the town is the first on their list</w:t>
      </w:r>
      <w:r w:rsidR="00170E48">
        <w:t xml:space="preserve"> to be awarded funding on the State Revolving Fund (SRF) project list</w:t>
      </w:r>
      <w:r>
        <w:t xml:space="preserve">. </w:t>
      </w:r>
      <w:r w:rsidR="00170E48">
        <w:t xml:space="preserve">Motion was made by </w:t>
      </w:r>
      <w:r>
        <w:t>Phillip</w:t>
      </w:r>
      <w:r w:rsidR="00170E48">
        <w:t>s, seconded by</w:t>
      </w:r>
      <w:r>
        <w:t xml:space="preserve"> Atwell</w:t>
      </w:r>
      <w:r w:rsidR="00170E48">
        <w:t xml:space="preserve"> to approve the April 2014 Financial Report. All Ayes</w:t>
      </w:r>
    </w:p>
    <w:p w14:paraId="14BB50F3" w14:textId="3350A26C" w:rsidR="00633BE1" w:rsidRDefault="00633BE1" w:rsidP="00633BE1">
      <w:pPr>
        <w:rPr>
          <w:b/>
          <w:u w:val="single"/>
        </w:rPr>
      </w:pPr>
      <w:r>
        <w:rPr>
          <w:b/>
          <w:u w:val="single"/>
        </w:rPr>
        <w:t>FIRE REPORT FOR APRIL 20</w:t>
      </w:r>
      <w:r w:rsidR="00D12C8D">
        <w:rPr>
          <w:b/>
          <w:u w:val="single"/>
        </w:rPr>
        <w:t>14</w:t>
      </w:r>
    </w:p>
    <w:p w14:paraId="711D3FE2" w14:textId="6B828C8A" w:rsidR="00633BE1" w:rsidRPr="00170E48" w:rsidRDefault="00D12C8D" w:rsidP="00633BE1">
      <w:r>
        <w:t>Moses read the Fire Department report.</w:t>
      </w:r>
      <w:r w:rsidR="00170E48">
        <w:t xml:space="preserve"> Moses then commended the Fire Department and the Police Department regarding their help during the recent storm.</w:t>
      </w:r>
    </w:p>
    <w:p w14:paraId="57140FF3" w14:textId="2B3AE790" w:rsidR="00633BE1" w:rsidRDefault="00633BE1" w:rsidP="00633BE1">
      <w:pPr>
        <w:rPr>
          <w:b/>
          <w:u w:val="single"/>
        </w:rPr>
      </w:pPr>
      <w:r>
        <w:rPr>
          <w:b/>
          <w:u w:val="single"/>
        </w:rPr>
        <w:t>POLICE REPORT FOR APRIL 2014</w:t>
      </w:r>
    </w:p>
    <w:p w14:paraId="64DE3054" w14:textId="13A018AF" w:rsidR="00D12C8D" w:rsidRDefault="00D12C8D" w:rsidP="00844BDE">
      <w:r>
        <w:t>Chief Miller addressed the Board with the Police Department report.</w:t>
      </w:r>
      <w:r w:rsidR="005E26A4">
        <w:t xml:space="preserve"> </w:t>
      </w:r>
      <w:r w:rsidR="00170E48">
        <w:t>Moses then requested for Miller to inform t</w:t>
      </w:r>
      <w:r w:rsidR="00B92F9B">
        <w:t>he Board of the recent equipment that he had purchased</w:t>
      </w:r>
      <w:r w:rsidR="00170E48">
        <w:t xml:space="preserve"> for the Police Department. Miller then stated that </w:t>
      </w:r>
      <w:r w:rsidR="00B92F9B">
        <w:t>he had installed two (2) new video units which was purchased with the Governors Highway Safety Grant (GHSO) funding. He also stated that he was able to get a $1,200.00 radar unit for free with the purchase of the video units and that he is planning on purchasing two (2) more video units with the next GHSO grant.</w:t>
      </w:r>
    </w:p>
    <w:p w14:paraId="41A765EF" w14:textId="4E95E6DB" w:rsidR="00844BDE" w:rsidRDefault="005E26A4" w:rsidP="00844BDE">
      <w:pPr>
        <w:rPr>
          <w:b/>
          <w:u w:val="single"/>
        </w:rPr>
      </w:pPr>
      <w:r>
        <w:rPr>
          <w:b/>
          <w:u w:val="single"/>
        </w:rPr>
        <w:t>RAE SUE</w:t>
      </w:r>
      <w:r w:rsidR="00844BDE">
        <w:rPr>
          <w:b/>
          <w:u w:val="single"/>
        </w:rPr>
        <w:t xml:space="preserve"> BISHOP</w:t>
      </w:r>
    </w:p>
    <w:p w14:paraId="16684C48" w14:textId="6701E7C2" w:rsidR="00844BDE" w:rsidRPr="00844BDE" w:rsidRDefault="00844BDE" w:rsidP="00844BDE">
      <w:r>
        <w:t>Ms. Bishop</w:t>
      </w:r>
      <w:r w:rsidR="005E26A4">
        <w:t xml:space="preserve"> addressed the Board and </w:t>
      </w:r>
      <w:r w:rsidR="00170E48">
        <w:t>said that she resides</w:t>
      </w:r>
      <w:r>
        <w:t xml:space="preserve"> at</w:t>
      </w:r>
      <w:r w:rsidR="005E26A4">
        <w:t xml:space="preserve"> 410</w:t>
      </w:r>
      <w:r>
        <w:t xml:space="preserve"> Chestnut Street and there are people coming up and down the dead end street</w:t>
      </w:r>
      <w:r w:rsidR="00170E48">
        <w:t xml:space="preserve"> at high rates of speed and she doesn’t understand all the traffic since there are only three (3) houses on that street. She said a big truck turned around </w:t>
      </w:r>
      <w:r>
        <w:t xml:space="preserve">in her drive way and broke pieces of the concrete out of her drive way. </w:t>
      </w:r>
      <w:r w:rsidR="005E26A4">
        <w:t>She requested that a</w:t>
      </w:r>
      <w:r>
        <w:t xml:space="preserve"> sign be put up stating no turn around? It has a dead end sign, but people still use it to turn around. Phillips then asked if it was a drive way or a road. She then said that it is her drive way that people are using to turn around in and causing the concrete to bust. She further stated that she doesn’t want to cause trouble in the town since she is already having trouble with somebody in the town. The Board then instructed her to post a sign in her yard telling people not to use the drive way as a turnaround spot. Also, she could post a no trespassing sign or she could call an officer for assistance if she felt it was necessary. She then stated that Ms. Nichols had taken down the signs out of her yard and she is having a lot of vandalism at her residence.</w:t>
      </w:r>
    </w:p>
    <w:p w14:paraId="260AB46C" w14:textId="725953EE" w:rsidR="00D12C8D" w:rsidRDefault="00844BDE" w:rsidP="00844BDE">
      <w:pPr>
        <w:rPr>
          <w:b/>
          <w:u w:val="single"/>
        </w:rPr>
      </w:pPr>
      <w:r>
        <w:rPr>
          <w:b/>
          <w:u w:val="single"/>
        </w:rPr>
        <w:t>ADJOURNMENT</w:t>
      </w:r>
    </w:p>
    <w:p w14:paraId="0DD24C0B" w14:textId="23AD8DF0" w:rsidR="00633BE1" w:rsidRDefault="00844BDE" w:rsidP="00633BE1">
      <w:r>
        <w:rPr>
          <w:b/>
        </w:rPr>
        <w:t>Motion</w:t>
      </w:r>
      <w:r>
        <w:t xml:space="preserve"> was made by Phillips, sec</w:t>
      </w:r>
      <w:r w:rsidR="005E26A4">
        <w:t>onded by to adjourn the meeting. All Ayes</w:t>
      </w:r>
    </w:p>
    <w:p w14:paraId="4ED02F25" w14:textId="77777777" w:rsidR="005E26A4" w:rsidRDefault="005E26A4" w:rsidP="00633BE1"/>
    <w:p w14:paraId="74EB9B1E" w14:textId="3C4DEC87" w:rsidR="005E26A4" w:rsidRDefault="00507860" w:rsidP="00633BE1">
      <w:pPr>
        <w:rPr>
          <w:b/>
          <w:u w:val="single"/>
        </w:rPr>
      </w:pPr>
      <w:r w:rsidRPr="00507860">
        <w:rPr>
          <w:u w:val="single"/>
        </w:rPr>
        <w:t>Tony Hawn</w:t>
      </w:r>
      <w:r>
        <w:t>___________</w:t>
      </w:r>
      <w:r w:rsidR="005E26A4">
        <w:t xml:space="preserve">                                                </w:t>
      </w:r>
      <w:r>
        <w:t>_</w:t>
      </w:r>
      <w:r w:rsidRPr="00507860">
        <w:rPr>
          <w:u w:val="single"/>
        </w:rPr>
        <w:t>Sondra Denton</w:t>
      </w:r>
      <w:r>
        <w:t>____________</w:t>
      </w:r>
      <w:r w:rsidR="005E26A4">
        <w:br/>
        <w:t>Mayor</w:t>
      </w:r>
      <w:r>
        <w:tab/>
      </w:r>
      <w:r>
        <w:tab/>
      </w:r>
      <w:r>
        <w:tab/>
      </w:r>
      <w:r>
        <w:tab/>
      </w:r>
      <w:r>
        <w:tab/>
        <w:t xml:space="preserve">                        </w:t>
      </w:r>
      <w:r w:rsidR="005E26A4">
        <w:t xml:space="preserve"> Recorder</w:t>
      </w:r>
      <w:r w:rsidR="005E26A4">
        <w:tab/>
      </w:r>
    </w:p>
    <w:p w14:paraId="5A631850" w14:textId="77777777" w:rsidR="00633BE1" w:rsidRDefault="00633BE1" w:rsidP="00633BE1"/>
    <w:sectPr w:rsidR="00633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15"/>
    <w:rsid w:val="0013086E"/>
    <w:rsid w:val="00170E48"/>
    <w:rsid w:val="002B5AD9"/>
    <w:rsid w:val="00452CD5"/>
    <w:rsid w:val="00475327"/>
    <w:rsid w:val="00507860"/>
    <w:rsid w:val="005E26A4"/>
    <w:rsid w:val="005F1678"/>
    <w:rsid w:val="00633BE1"/>
    <w:rsid w:val="00657280"/>
    <w:rsid w:val="006718C5"/>
    <w:rsid w:val="00690FE8"/>
    <w:rsid w:val="00844BDE"/>
    <w:rsid w:val="00B92F9B"/>
    <w:rsid w:val="00D12C8D"/>
    <w:rsid w:val="00F73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0E68"/>
  <w15:chartTrackingRefBased/>
  <w15:docId w15:val="{745FC510-3145-4741-94F3-F55A40B8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280"/>
    <w:rPr>
      <w:color w:val="0563C1" w:themeColor="hyperlink"/>
      <w:u w:val="single"/>
    </w:rPr>
  </w:style>
  <w:style w:type="paragraph" w:styleId="BalloonText">
    <w:name w:val="Balloon Text"/>
    <w:basedOn w:val="Normal"/>
    <w:link w:val="BalloonTextChar"/>
    <w:uiPriority w:val="99"/>
    <w:semiHidden/>
    <w:unhideWhenUsed/>
    <w:rsid w:val="00507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8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wnofenglewood.com" TargetMode="External"/><Relationship Id="rId5" Type="http://schemas.openxmlformats.org/officeDocument/2006/relationships/hyperlink" Target="http://www.townofenglewoo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30377-B639-438F-8BCA-F3118778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Denton</dc:creator>
  <cp:keywords/>
  <dc:description/>
  <cp:lastModifiedBy>Sd Mimi</cp:lastModifiedBy>
  <cp:revision>2</cp:revision>
  <cp:lastPrinted>2014-05-13T12:28:00Z</cp:lastPrinted>
  <dcterms:created xsi:type="dcterms:W3CDTF">2014-05-13T12:46:00Z</dcterms:created>
  <dcterms:modified xsi:type="dcterms:W3CDTF">2014-05-13T12:46:00Z</dcterms:modified>
</cp:coreProperties>
</file>